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71" w:rsidRPr="008D0FA7" w:rsidRDefault="007F4871" w:rsidP="007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FA7">
        <w:rPr>
          <w:noProof/>
          <w:sz w:val="28"/>
          <w:szCs w:val="28"/>
          <w:lang w:eastAsia="ru-RU"/>
        </w:rPr>
        <w:drawing>
          <wp:inline distT="0" distB="0" distL="0" distR="0" wp14:anchorId="37E728AB" wp14:editId="3A0FF5F9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71" w:rsidRPr="008D0FA7" w:rsidRDefault="007F4871" w:rsidP="007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8D0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Боготольского</w:t>
      </w:r>
      <w:proofErr w:type="spellEnd"/>
      <w:r w:rsidRPr="008D0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7F4871" w:rsidRPr="008D0FA7" w:rsidRDefault="007F4871" w:rsidP="007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7F4871" w:rsidRPr="008D0FA7" w:rsidRDefault="007F4871" w:rsidP="007F4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71" w:rsidRPr="008D0FA7" w:rsidRDefault="007F4871" w:rsidP="007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F4871" w:rsidRPr="008D0FA7" w:rsidRDefault="007F4871" w:rsidP="007F4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71" w:rsidRPr="008D0FA7" w:rsidRDefault="007F4871" w:rsidP="007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FA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Боготол</w:t>
      </w:r>
    </w:p>
    <w:p w:rsidR="007F4871" w:rsidRPr="008D0FA7" w:rsidRDefault="00854F28" w:rsidP="007F4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«13</w:t>
      </w:r>
      <w:r w:rsidR="007F4871" w:rsidRPr="008D0F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4871" w:rsidRPr="008D0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2018</w:t>
      </w:r>
      <w:r w:rsidR="007F4871" w:rsidRPr="008D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F4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4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4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4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4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4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4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4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545</w:t>
      </w:r>
      <w:r w:rsidR="007F4871" w:rsidRPr="008D0F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F4871" w:rsidRPr="008D0FA7" w:rsidRDefault="007F4871" w:rsidP="007F4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71" w:rsidRPr="008D0FA7" w:rsidRDefault="007F4871" w:rsidP="007F4871">
      <w:pPr>
        <w:pStyle w:val="ConsPlusTitle"/>
        <w:widowControl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0FA7">
        <w:rPr>
          <w:rFonts w:ascii="Times New Roman" w:hAnsi="Times New Roman" w:cs="Times New Roman"/>
          <w:sz w:val="28"/>
          <w:szCs w:val="28"/>
        </w:rPr>
        <w:tab/>
      </w:r>
      <w:r w:rsidRPr="008D0FA7">
        <w:rPr>
          <w:rFonts w:ascii="Times New Roman" w:hAnsi="Times New Roman" w:cs="Times New Roman"/>
          <w:sz w:val="28"/>
          <w:szCs w:val="28"/>
        </w:rPr>
        <w:tab/>
      </w:r>
      <w:r w:rsidRPr="008D0FA7">
        <w:rPr>
          <w:rFonts w:ascii="Times New Roman" w:hAnsi="Times New Roman" w:cs="Times New Roman"/>
          <w:b w:val="0"/>
          <w:sz w:val="28"/>
          <w:szCs w:val="28"/>
        </w:rPr>
        <w:t>Об</w:t>
      </w:r>
      <w:r w:rsidRPr="008D0FA7">
        <w:rPr>
          <w:rFonts w:ascii="Times New Roman" w:hAnsi="Times New Roman" w:cs="Times New Roman"/>
          <w:sz w:val="28"/>
          <w:szCs w:val="28"/>
        </w:rPr>
        <w:t xml:space="preserve"> </w:t>
      </w:r>
      <w:r w:rsidRPr="008D0FA7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плана мероприятий по противодействию коррупции на территории </w:t>
      </w:r>
      <w:proofErr w:type="spellStart"/>
      <w:r w:rsidRPr="008D0FA7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8D0FA7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854F28">
        <w:rPr>
          <w:rFonts w:ascii="Times New Roman" w:hAnsi="Times New Roman" w:cs="Times New Roman"/>
          <w:b w:val="0"/>
          <w:sz w:val="28"/>
          <w:szCs w:val="28"/>
        </w:rPr>
        <w:t>айона Красноярского края на 2019</w:t>
      </w:r>
      <w:r w:rsidRPr="008D0FA7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</w:p>
    <w:p w:rsidR="007F4871" w:rsidRPr="008D0FA7" w:rsidRDefault="007F4871" w:rsidP="007F4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71" w:rsidRPr="008D0FA7" w:rsidRDefault="007F4871" w:rsidP="007F4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FA7">
        <w:rPr>
          <w:rFonts w:ascii="Times New Roman" w:hAnsi="Times New Roman" w:cs="Times New Roman"/>
          <w:sz w:val="28"/>
          <w:szCs w:val="28"/>
        </w:rPr>
        <w:t xml:space="preserve">В целях комплексного решения проблемы противодействия коррупции на территории </w:t>
      </w:r>
      <w:proofErr w:type="spellStart"/>
      <w:r w:rsidRPr="008D0FA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8D0FA7">
        <w:rPr>
          <w:rFonts w:ascii="Times New Roman" w:hAnsi="Times New Roman" w:cs="Times New Roman"/>
          <w:sz w:val="28"/>
          <w:szCs w:val="28"/>
        </w:rPr>
        <w:t xml:space="preserve"> района в соответствии с Федеральным законом от </w:t>
      </w:r>
      <w:r w:rsidRPr="008D0FA7">
        <w:rPr>
          <w:rFonts w:ascii="Times New Roman" w:hAnsi="Times New Roman" w:cs="Times New Roman"/>
          <w:bCs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Pr="008D0FA7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Pr="008D0FA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8D0FA7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</w:p>
    <w:p w:rsidR="007F4871" w:rsidRPr="008D0FA7" w:rsidRDefault="007F4871" w:rsidP="007F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4871" w:rsidRPr="008D0FA7" w:rsidRDefault="007F4871" w:rsidP="007F4871">
      <w:pPr>
        <w:pStyle w:val="ConsPlusTitle"/>
        <w:widowControl/>
        <w:tabs>
          <w:tab w:val="center" w:pos="467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0FA7">
        <w:rPr>
          <w:rFonts w:ascii="Times New Roman" w:hAnsi="Times New Roman" w:cs="Times New Roman"/>
          <w:b w:val="0"/>
          <w:sz w:val="28"/>
          <w:szCs w:val="28"/>
        </w:rPr>
        <w:t xml:space="preserve">1. Утвердить План мероприятий по противодействию коррупции на территории </w:t>
      </w:r>
      <w:proofErr w:type="spellStart"/>
      <w:r w:rsidRPr="008D0FA7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8D0FA7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854F28">
        <w:rPr>
          <w:rFonts w:ascii="Times New Roman" w:hAnsi="Times New Roman" w:cs="Times New Roman"/>
          <w:b w:val="0"/>
          <w:sz w:val="28"/>
          <w:szCs w:val="28"/>
        </w:rPr>
        <w:t>айона Красноярского края на 2019</w:t>
      </w:r>
      <w:r w:rsidRPr="008D0FA7">
        <w:rPr>
          <w:rFonts w:ascii="Times New Roman" w:hAnsi="Times New Roman" w:cs="Times New Roman"/>
          <w:b w:val="0"/>
          <w:sz w:val="28"/>
          <w:szCs w:val="28"/>
        </w:rPr>
        <w:t xml:space="preserve"> год (далее-План) согласно приложению к настоящему постановлению.</w:t>
      </w:r>
    </w:p>
    <w:p w:rsidR="007F4871" w:rsidRPr="008D0FA7" w:rsidRDefault="007F4871" w:rsidP="007F4871">
      <w:pPr>
        <w:pStyle w:val="ConsPlusTitle"/>
        <w:widowControl/>
        <w:tabs>
          <w:tab w:val="center" w:pos="467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0FA7">
        <w:rPr>
          <w:rFonts w:ascii="Times New Roman" w:hAnsi="Times New Roman" w:cs="Times New Roman"/>
          <w:b w:val="0"/>
          <w:sz w:val="28"/>
          <w:szCs w:val="28"/>
        </w:rPr>
        <w:t xml:space="preserve">2. Структурным подразделениям и должностным лицам администрации </w:t>
      </w:r>
      <w:proofErr w:type="spellStart"/>
      <w:r w:rsidRPr="008D0FA7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8D0FA7">
        <w:rPr>
          <w:rFonts w:ascii="Times New Roman" w:hAnsi="Times New Roman" w:cs="Times New Roman"/>
          <w:b w:val="0"/>
          <w:sz w:val="28"/>
          <w:szCs w:val="28"/>
        </w:rPr>
        <w:t xml:space="preserve"> района, ответственным за выполнение мероприятий Плана, обеспечить его выполнение  в установленные сроки.</w:t>
      </w:r>
    </w:p>
    <w:p w:rsidR="007F4871" w:rsidRPr="008D0FA7" w:rsidRDefault="007F4871" w:rsidP="007F4871">
      <w:pPr>
        <w:pStyle w:val="ConsPlusTitle"/>
        <w:widowControl/>
        <w:tabs>
          <w:tab w:val="center" w:pos="467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0FA7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8D0FA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D0FA7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7F4871" w:rsidRPr="008D0FA7" w:rsidRDefault="007F4871" w:rsidP="007F4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FA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разместить на официальном сайте </w:t>
      </w:r>
      <w:proofErr w:type="spellStart"/>
      <w:r w:rsidRPr="008D0F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8D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</w:t>
      </w:r>
      <w:hyperlink r:id="rId7" w:history="1">
        <w:r w:rsidRPr="008D0F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www.bogotol-r.ru</w:t>
        </w:r>
      </w:hyperlink>
      <w:r w:rsidRPr="008D0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871" w:rsidRPr="008D0FA7" w:rsidRDefault="007F4871" w:rsidP="007F4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FA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F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7F4871" w:rsidRPr="008D0FA7" w:rsidRDefault="007F4871" w:rsidP="007F487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4871" w:rsidRPr="008D0FA7" w:rsidRDefault="007F4871" w:rsidP="007F4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71" w:rsidRPr="008D0FA7" w:rsidRDefault="007F4871" w:rsidP="007F4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A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D0FA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8D0F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D0FA7">
        <w:rPr>
          <w:rFonts w:ascii="Times New Roman" w:hAnsi="Times New Roman" w:cs="Times New Roman"/>
          <w:sz w:val="28"/>
          <w:szCs w:val="28"/>
        </w:rPr>
        <w:tab/>
      </w:r>
      <w:r w:rsidRPr="008D0FA7">
        <w:rPr>
          <w:rFonts w:ascii="Times New Roman" w:hAnsi="Times New Roman" w:cs="Times New Roman"/>
          <w:sz w:val="28"/>
          <w:szCs w:val="28"/>
        </w:rPr>
        <w:tab/>
      </w:r>
      <w:r w:rsidRPr="008D0FA7">
        <w:rPr>
          <w:rFonts w:ascii="Times New Roman" w:hAnsi="Times New Roman" w:cs="Times New Roman"/>
          <w:sz w:val="28"/>
          <w:szCs w:val="28"/>
        </w:rPr>
        <w:tab/>
      </w:r>
      <w:r w:rsidRPr="008D0FA7">
        <w:rPr>
          <w:rFonts w:ascii="Times New Roman" w:hAnsi="Times New Roman" w:cs="Times New Roman"/>
          <w:sz w:val="28"/>
          <w:szCs w:val="28"/>
        </w:rPr>
        <w:tab/>
      </w:r>
      <w:r w:rsidRPr="008D0FA7">
        <w:rPr>
          <w:rFonts w:ascii="Times New Roman" w:hAnsi="Times New Roman" w:cs="Times New Roman"/>
          <w:sz w:val="28"/>
          <w:szCs w:val="28"/>
        </w:rPr>
        <w:tab/>
      </w:r>
      <w:r w:rsidRPr="008D0F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0FA7">
        <w:rPr>
          <w:rFonts w:ascii="Times New Roman" w:hAnsi="Times New Roman" w:cs="Times New Roman"/>
          <w:sz w:val="28"/>
          <w:szCs w:val="28"/>
        </w:rPr>
        <w:t xml:space="preserve">     А.В. Белов</w:t>
      </w:r>
    </w:p>
    <w:p w:rsidR="007F4871" w:rsidRPr="008D0FA7" w:rsidRDefault="007F4871" w:rsidP="007F4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871" w:rsidRPr="008D0FA7" w:rsidRDefault="007F4871" w:rsidP="007F4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871" w:rsidRPr="008D0FA7" w:rsidRDefault="007F4871" w:rsidP="007F4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871" w:rsidRPr="008D0FA7" w:rsidRDefault="007F4871" w:rsidP="007F4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871" w:rsidRPr="008D0FA7" w:rsidRDefault="007F4871" w:rsidP="007F4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871" w:rsidRPr="008D0FA7" w:rsidRDefault="007F4871" w:rsidP="007F4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871" w:rsidRDefault="007F4871" w:rsidP="007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871" w:rsidRDefault="007F4871" w:rsidP="007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871" w:rsidRDefault="007F4871" w:rsidP="007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871" w:rsidRPr="008D0FA7" w:rsidRDefault="007F4871" w:rsidP="007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871" w:rsidRPr="008D0FA7" w:rsidRDefault="007F4871" w:rsidP="007F4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3E1" w:rsidRDefault="00C363E1" w:rsidP="007F48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F4871" w:rsidRPr="007A6BD7" w:rsidRDefault="007F4871" w:rsidP="007A6B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BD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F4871" w:rsidRPr="007A6BD7" w:rsidRDefault="00C363E1" w:rsidP="007A6B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BD7">
        <w:rPr>
          <w:rFonts w:ascii="Times New Roman" w:hAnsi="Times New Roman" w:cs="Times New Roman"/>
          <w:sz w:val="24"/>
          <w:szCs w:val="24"/>
        </w:rPr>
        <w:t>к П</w:t>
      </w:r>
      <w:r w:rsidR="007F4871" w:rsidRPr="007A6BD7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7F4871" w:rsidRPr="007A6BD7" w:rsidRDefault="007F4871" w:rsidP="007A6B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A6BD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7A6BD7">
        <w:rPr>
          <w:rFonts w:ascii="Times New Roman" w:hAnsi="Times New Roman" w:cs="Times New Roman"/>
          <w:sz w:val="24"/>
          <w:szCs w:val="24"/>
        </w:rPr>
        <w:t xml:space="preserve"> района</w:t>
      </w:r>
      <w:bookmarkStart w:id="0" w:name="_GoBack"/>
      <w:bookmarkEnd w:id="0"/>
    </w:p>
    <w:p w:rsidR="007F4871" w:rsidRPr="007A6BD7" w:rsidRDefault="007F4871" w:rsidP="007A6BD7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7A6BD7">
        <w:rPr>
          <w:rFonts w:ascii="Times New Roman" w:hAnsi="Times New Roman" w:cs="Times New Roman"/>
          <w:sz w:val="24"/>
          <w:szCs w:val="24"/>
        </w:rPr>
        <w:t xml:space="preserve">    </w:t>
      </w:r>
      <w:r w:rsidR="00C363E1" w:rsidRPr="007A6BD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54F28" w:rsidRPr="007A6BD7">
        <w:rPr>
          <w:rFonts w:ascii="Times New Roman" w:hAnsi="Times New Roman" w:cs="Times New Roman"/>
          <w:sz w:val="24"/>
          <w:szCs w:val="24"/>
        </w:rPr>
        <w:t>от 13.12.2018 №</w:t>
      </w:r>
      <w:r w:rsidR="007A6BD7">
        <w:rPr>
          <w:rFonts w:ascii="Times New Roman" w:hAnsi="Times New Roman" w:cs="Times New Roman"/>
          <w:sz w:val="24"/>
          <w:szCs w:val="24"/>
        </w:rPr>
        <w:t xml:space="preserve"> </w:t>
      </w:r>
      <w:r w:rsidR="00854F28" w:rsidRPr="007A6BD7">
        <w:rPr>
          <w:rFonts w:ascii="Times New Roman" w:hAnsi="Times New Roman" w:cs="Times New Roman"/>
          <w:sz w:val="24"/>
          <w:szCs w:val="24"/>
        </w:rPr>
        <w:t>545</w:t>
      </w:r>
      <w:r w:rsidRPr="007A6BD7">
        <w:rPr>
          <w:rFonts w:ascii="Times New Roman" w:hAnsi="Times New Roman" w:cs="Times New Roman"/>
          <w:sz w:val="24"/>
          <w:szCs w:val="24"/>
        </w:rPr>
        <w:t>-п</w:t>
      </w:r>
    </w:p>
    <w:p w:rsidR="007F4871" w:rsidRPr="008D0FA7" w:rsidRDefault="007F4871" w:rsidP="007F48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F4871" w:rsidRPr="00C363E1" w:rsidRDefault="007F4871" w:rsidP="007F4871">
      <w:pPr>
        <w:spacing w:after="0" w:line="240" w:lineRule="auto"/>
        <w:contextualSpacing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C363E1">
        <w:rPr>
          <w:rStyle w:val="a5"/>
          <w:rFonts w:ascii="Times New Roman" w:hAnsi="Times New Roman" w:cs="Times New Roman"/>
          <w:sz w:val="24"/>
          <w:szCs w:val="24"/>
        </w:rPr>
        <w:t>План мероприятий по противодействию коррупции</w:t>
      </w:r>
    </w:p>
    <w:p w:rsidR="007F4871" w:rsidRPr="00C363E1" w:rsidRDefault="007F4871" w:rsidP="007F4871">
      <w:pPr>
        <w:spacing w:after="0" w:line="240" w:lineRule="auto"/>
        <w:contextualSpacing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C363E1">
        <w:rPr>
          <w:rStyle w:val="a5"/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C363E1">
        <w:rPr>
          <w:rStyle w:val="a5"/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363E1">
        <w:rPr>
          <w:rStyle w:val="a5"/>
          <w:rFonts w:ascii="Times New Roman" w:hAnsi="Times New Roman" w:cs="Times New Roman"/>
          <w:sz w:val="24"/>
          <w:szCs w:val="24"/>
        </w:rPr>
        <w:t xml:space="preserve"> р</w:t>
      </w:r>
      <w:r w:rsidR="00854F28" w:rsidRPr="00C363E1">
        <w:rPr>
          <w:rStyle w:val="a5"/>
          <w:rFonts w:ascii="Times New Roman" w:hAnsi="Times New Roman" w:cs="Times New Roman"/>
          <w:sz w:val="24"/>
          <w:szCs w:val="24"/>
        </w:rPr>
        <w:t>айона Красноярского края на 2019</w:t>
      </w:r>
      <w:r w:rsidRPr="00C363E1">
        <w:rPr>
          <w:rStyle w:val="a5"/>
          <w:rFonts w:ascii="Times New Roman" w:hAnsi="Times New Roman" w:cs="Times New Roman"/>
          <w:sz w:val="24"/>
          <w:szCs w:val="24"/>
        </w:rPr>
        <w:t xml:space="preserve"> год</w:t>
      </w:r>
    </w:p>
    <w:p w:rsidR="007F4871" w:rsidRPr="00C363E1" w:rsidRDefault="007F4871" w:rsidP="007F4871">
      <w:pPr>
        <w:spacing w:after="0" w:line="240" w:lineRule="auto"/>
        <w:contextualSpacing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7F4871" w:rsidRPr="00C363E1" w:rsidRDefault="007F4871" w:rsidP="007F4871">
      <w:pPr>
        <w:spacing w:after="0" w:line="240" w:lineRule="auto"/>
        <w:contextualSpacing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84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"/>
        <w:gridCol w:w="3960"/>
        <w:gridCol w:w="1980"/>
        <w:gridCol w:w="1620"/>
        <w:gridCol w:w="1564"/>
      </w:tblGrid>
      <w:tr w:rsidR="007F4871" w:rsidRPr="00C363E1" w:rsidTr="001352BE">
        <w:trPr>
          <w:cantSplit/>
          <w:trHeight w:val="360"/>
        </w:trPr>
        <w:tc>
          <w:tcPr>
            <w:tcW w:w="54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F4871" w:rsidRPr="00C363E1" w:rsidTr="001352BE">
        <w:trPr>
          <w:cantSplit/>
          <w:trHeight w:val="360"/>
        </w:trPr>
        <w:tc>
          <w:tcPr>
            <w:tcW w:w="9844" w:type="dxa"/>
            <w:gridSpan w:val="6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I.</w:t>
            </w:r>
            <w:r w:rsidRPr="00C363E1">
              <w:rPr>
                <w:b/>
                <w:bCs/>
                <w:sz w:val="24"/>
                <w:szCs w:val="24"/>
              </w:rPr>
              <w:t xml:space="preserve"> </w:t>
            </w:r>
            <w:r w:rsidRPr="00C3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организационному обеспечению противодействия</w:t>
            </w:r>
            <w:r w:rsidRPr="00C363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коррупции</w:t>
            </w:r>
          </w:p>
        </w:tc>
      </w:tr>
      <w:tr w:rsidR="007F4871" w:rsidRPr="00C363E1" w:rsidTr="001352BE">
        <w:trPr>
          <w:cantSplit/>
          <w:trHeight w:val="1200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исполнения плана мероприятий по противодействию коррупции на территории </w:t>
            </w:r>
            <w:proofErr w:type="spellStart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2018 году.</w:t>
            </w:r>
          </w:p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межведомственная антикоррупционная комиссия</w:t>
            </w:r>
          </w:p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1-й квартал</w:t>
            </w:r>
          </w:p>
          <w:p w:rsidR="007F4871" w:rsidRPr="00C363E1" w:rsidRDefault="00C363E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F4871"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722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об исполнения плана мероприятий   в правовой отдел для направления данных сведений  в </w:t>
            </w:r>
            <w:proofErr w:type="spellStart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Боготольскую</w:t>
            </w:r>
            <w:proofErr w:type="spellEnd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межрайонную прокуратуру 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ежеквартально до 1 числа месяца, следующего за отчетным кварталом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1200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работы по противодействию коррупции в </w:t>
            </w:r>
            <w:proofErr w:type="spellStart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Боготольском</w:t>
            </w:r>
            <w:proofErr w:type="spellEnd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1200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проектов нормативных правовых актов местного самоуправления для проверки в </w:t>
            </w:r>
            <w:proofErr w:type="spellStart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Боготольскую</w:t>
            </w:r>
            <w:proofErr w:type="spellEnd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межрайонную прокуратуру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подразделения, разрабатывающие соответствующие нормативные правовые акты 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1200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мероприятий администрации </w:t>
            </w:r>
            <w:proofErr w:type="spellStart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направленных на противодействие коррупции 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отдел кадров, муниципальной службы и организационной работы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постоянно, при   наличии информационных поводов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1200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60" w:type="dxa"/>
          </w:tcPr>
          <w:p w:rsidR="007F4871" w:rsidRPr="00C363E1" w:rsidRDefault="007F4871" w:rsidP="001352B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63E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Обеспечение выполнения требований, установленных 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0" w:type="dxa"/>
          </w:tcPr>
          <w:p w:rsidR="007F4871" w:rsidRPr="00C363E1" w:rsidRDefault="007F4871" w:rsidP="00AA33C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AA33C7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и архитектуры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1885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  <w:p w:rsidR="007F4871" w:rsidRPr="00C363E1" w:rsidRDefault="007F4871" w:rsidP="001352BE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F4871" w:rsidRPr="00C363E1" w:rsidRDefault="007F4871" w:rsidP="00AA33C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муниципальных </w:t>
            </w:r>
            <w:r w:rsidR="00AA33C7">
              <w:rPr>
                <w:rFonts w:ascii="Times New Roman" w:hAnsi="Times New Roman" w:cs="Times New Roman"/>
                <w:sz w:val="24"/>
                <w:szCs w:val="24"/>
              </w:rPr>
              <w:t>услуг (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AA33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3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AA33C7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="00AA33C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0" w:type="dxa"/>
          </w:tcPr>
          <w:p w:rsidR="007F4871" w:rsidRPr="00C363E1" w:rsidRDefault="00C363E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отдел экономики и планирования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1200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  <w:p w:rsidR="007F4871" w:rsidRPr="00C363E1" w:rsidRDefault="007F4871" w:rsidP="001352BE">
            <w:pPr>
              <w:rPr>
                <w:sz w:val="24"/>
                <w:szCs w:val="24"/>
              </w:rPr>
            </w:pPr>
          </w:p>
          <w:p w:rsidR="007F4871" w:rsidRPr="00C363E1" w:rsidRDefault="007F4871" w:rsidP="001352BE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комиссии по урегулированию конфликта интересов в администрации </w:t>
            </w:r>
            <w:proofErr w:type="spellStart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отдел  кадров, муниципальной службы и организационной работы 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4" w:type="dxa"/>
          </w:tcPr>
          <w:p w:rsidR="007F4871" w:rsidRPr="00C363E1" w:rsidRDefault="00D0050F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обеспечить принятие мер по повышению эффективности</w:t>
            </w:r>
          </w:p>
        </w:tc>
      </w:tr>
      <w:tr w:rsidR="007F4871" w:rsidRPr="00C363E1" w:rsidTr="001352BE">
        <w:trPr>
          <w:cantSplit/>
          <w:trHeight w:val="1200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7F4871" w:rsidRPr="00C363E1" w:rsidRDefault="007F4871" w:rsidP="001352BE">
            <w:pPr>
              <w:rPr>
                <w:sz w:val="24"/>
                <w:szCs w:val="24"/>
              </w:rPr>
            </w:pPr>
          </w:p>
          <w:p w:rsidR="007F4871" w:rsidRPr="00C363E1" w:rsidRDefault="007F4871" w:rsidP="001352BE">
            <w:pPr>
              <w:rPr>
                <w:sz w:val="24"/>
                <w:szCs w:val="24"/>
              </w:rPr>
            </w:pPr>
          </w:p>
          <w:p w:rsidR="007F4871" w:rsidRPr="00C363E1" w:rsidRDefault="007F4871" w:rsidP="001352BE">
            <w:pPr>
              <w:rPr>
                <w:sz w:val="24"/>
                <w:szCs w:val="24"/>
              </w:rPr>
            </w:pPr>
          </w:p>
          <w:p w:rsidR="007F4871" w:rsidRPr="00C363E1" w:rsidRDefault="007F4871" w:rsidP="001352BE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на предмет соблюдения муниципальными служащими  администрации </w:t>
            </w:r>
            <w:proofErr w:type="spellStart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 района ограничений и запретов, установленных Федеральными законами «О муниципальной службе в Российской Федерации» и «О противодействии коррупции» 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отдел  кадров, муниципальной службы и организационной работы 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 о фактах нарушения </w:t>
            </w:r>
          </w:p>
          <w:p w:rsidR="007F4871" w:rsidRPr="00C363E1" w:rsidRDefault="007F4871" w:rsidP="001352B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F4871" w:rsidRPr="00C363E1" w:rsidRDefault="00D0050F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обеспечить принятие мер по повышению эффективности</w:t>
            </w:r>
          </w:p>
        </w:tc>
      </w:tr>
      <w:tr w:rsidR="007F4871" w:rsidRPr="00C363E1" w:rsidTr="001352BE">
        <w:trPr>
          <w:cantSplit/>
          <w:trHeight w:val="1200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Организовать контроль рассмотрения представлений прокурора о ненадлежащем исполнении муниципальными служащими своих обязанностей, полноту и принципиальность мер, принимаемых по устранению нарушений.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1200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предоставлению сведений о доходах, об имуществе и обязательствах имущественного характера лицами, претендующими на замещение должностей муниципальной службы и муниципальными служащими, проверки их достоверности и полноты, опубликования  на официальном сайте администрации </w:t>
            </w:r>
            <w:proofErr w:type="spellStart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отдел  кадров, муниципальной службы и организационной работы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1-й квартал</w:t>
            </w:r>
          </w:p>
          <w:p w:rsidR="007F4871" w:rsidRPr="00C363E1" w:rsidRDefault="007F4871" w:rsidP="001352B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1564" w:type="dxa"/>
          </w:tcPr>
          <w:p w:rsidR="007F4871" w:rsidRPr="00C363E1" w:rsidRDefault="00D0050F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обеспечить принятие мер по повышению эффективности</w:t>
            </w:r>
          </w:p>
        </w:tc>
      </w:tr>
      <w:tr w:rsidR="007F4871" w:rsidRPr="00C363E1" w:rsidTr="001352BE">
        <w:trPr>
          <w:cantSplit/>
          <w:trHeight w:val="1200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взаимодействие с правоохранительными органами по обмену </w:t>
            </w:r>
            <w:proofErr w:type="gramStart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proofErr w:type="gramEnd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 в интересах проверки достоверности предоставляемой информации о лицах, претендующих на поступление на муниципальную службу, в том числе на их причастность к преступной деятельности и коррупционным правонарушениям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Отдел  кадров, муниципальной службы и организационной работы 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0F" w:rsidRPr="00C363E1" w:rsidTr="001352BE">
        <w:trPr>
          <w:cantSplit/>
          <w:trHeight w:val="72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0F" w:rsidRPr="00C363E1" w:rsidRDefault="00D0050F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0F" w:rsidRPr="00C363E1" w:rsidRDefault="00D0050F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личных дел муниципальных служащих, в том числе контроля за актуализацией сведений, содержащихся в анкетах, предоставляемых при поступлении на службу, в том числе </w:t>
            </w:r>
            <w:proofErr w:type="gramStart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родственниках, в целях выявления возможного конфликта интересов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0F" w:rsidRPr="00C363E1" w:rsidRDefault="00D0050F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отдел кадров, муниципальной службы и организационной работы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0F" w:rsidRPr="00C363E1" w:rsidRDefault="00D0050F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0F" w:rsidRPr="00C363E1" w:rsidRDefault="00D0050F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обеспечить принятие мер по повышению эффективности</w:t>
            </w:r>
          </w:p>
        </w:tc>
      </w:tr>
      <w:tr w:rsidR="00D0050F" w:rsidRPr="00C363E1" w:rsidTr="001352BE">
        <w:trPr>
          <w:cantSplit/>
          <w:trHeight w:val="72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0F" w:rsidRPr="00C363E1" w:rsidRDefault="00D0050F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0F" w:rsidRPr="00C363E1" w:rsidRDefault="00D0050F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Обеспечивать 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0F" w:rsidRPr="00C363E1" w:rsidRDefault="00D0050F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отдел кадров, муниципальной службы и организационной работы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0F" w:rsidRPr="00C363E1" w:rsidRDefault="00D0050F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0F" w:rsidRPr="00C363E1" w:rsidRDefault="00D0050F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0F" w:rsidRPr="00C363E1" w:rsidTr="001352BE">
        <w:trPr>
          <w:cantSplit/>
          <w:trHeight w:val="72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0F" w:rsidRPr="00C363E1" w:rsidRDefault="00D0050F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0F" w:rsidRPr="00C363E1" w:rsidRDefault="00D0050F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обучение муниципальных служащих, впервые поступивших на муниципальную службу </w:t>
            </w:r>
            <w:proofErr w:type="gramStart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замещение</w:t>
            </w:r>
            <w:proofErr w:type="gramEnd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должностей, включенных в перечни, установленные НПА РФ, по образовательным программам в области противодействия коррупции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0F" w:rsidRPr="00C363E1" w:rsidRDefault="00D0050F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отдел кадров, муниципальной службы и организационной работы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0F" w:rsidRPr="00C363E1" w:rsidRDefault="00D0050F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0F" w:rsidRPr="00C363E1" w:rsidRDefault="00D0050F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360"/>
        </w:trPr>
        <w:tc>
          <w:tcPr>
            <w:tcW w:w="9844" w:type="dxa"/>
            <w:gridSpan w:val="6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II.  Нормативно-правовое обеспечение противодействия коррупции</w:t>
            </w:r>
          </w:p>
        </w:tc>
      </w:tr>
      <w:tr w:rsidR="007F4871" w:rsidRPr="00C363E1" w:rsidTr="001352BE">
        <w:trPr>
          <w:cantSplit/>
          <w:trHeight w:val="895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a7"/>
              <w:jc w:val="both"/>
            </w:pPr>
            <w:r w:rsidRPr="00C363E1">
              <w:t xml:space="preserve">Организация обучения муниципальных служащих администрации </w:t>
            </w:r>
            <w:proofErr w:type="spellStart"/>
            <w:r w:rsidRPr="00C363E1">
              <w:t>Боготольского</w:t>
            </w:r>
            <w:proofErr w:type="spellEnd"/>
            <w:r w:rsidRPr="00C363E1">
              <w:t xml:space="preserve"> района методике проведения экспертизы проектов нормативных правовых актов и иных документов в целях выявления в них положений, способствующих созданию условий для появления коррупции.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отдел  кадров, муниципальной службы и организационной работы 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соответствии с графиком повышения квалификации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899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Разработка (внесение изменений) административных регламентов  исполнения муниципальных функций (предоставления муниципальных услуг)</w:t>
            </w:r>
          </w:p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  <w:proofErr w:type="spellStart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выполняющие соответствующие функции (предоставляющие услуги)  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1192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a7"/>
              <w:jc w:val="both"/>
            </w:pPr>
            <w:r w:rsidRPr="00C363E1">
              <w:t xml:space="preserve">Разработка антикоррупционных нормативных правовых актов 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  <w:proofErr w:type="spellStart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360"/>
        </w:trPr>
        <w:tc>
          <w:tcPr>
            <w:tcW w:w="9844" w:type="dxa"/>
            <w:gridSpan w:val="6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C363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3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 </w:t>
            </w:r>
            <w:proofErr w:type="gramStart"/>
            <w:r w:rsidRPr="00C3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</w:t>
            </w:r>
            <w:r w:rsidRPr="00C363E1">
              <w:rPr>
                <w:rFonts w:ascii="Times New Roman" w:hAnsi="Times New Roman" w:cs="Times New Roman"/>
                <w:b/>
                <w:sz w:val="24"/>
                <w:szCs w:val="24"/>
              </w:rPr>
              <w:t>ротиводействию и профилактике коррупции в экономической и социальной сферах</w:t>
            </w:r>
            <w:proofErr w:type="gramEnd"/>
          </w:p>
        </w:tc>
      </w:tr>
      <w:tr w:rsidR="007F4871" w:rsidRPr="00C363E1" w:rsidTr="001352BE">
        <w:trPr>
          <w:cantSplit/>
          <w:trHeight w:val="899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Контроль за целевым и эффективным использованием бюджетных средств и объектов муниципальной собственности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районного бюджета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899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Обеспечение антикоррупционного контроля  документов, связанных со сдачей  муниципального имущества в аренду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 и земельных отношений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892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a6"/>
              <w:jc w:val="both"/>
            </w:pPr>
            <w:r w:rsidRPr="00C363E1">
              <w:t>Организовать проведение  антикоррупционного системного анализа:</w:t>
            </w:r>
          </w:p>
          <w:p w:rsidR="007F4871" w:rsidRPr="00C363E1" w:rsidRDefault="007F4871" w:rsidP="001352BE">
            <w:pPr>
              <w:pStyle w:val="a6"/>
              <w:jc w:val="both"/>
            </w:pPr>
            <w:r w:rsidRPr="00C363E1">
              <w:t>- результатов выделения земельных участков под строительство жилья, сдачи в аренду помещений муниципальной собственности;</w:t>
            </w:r>
          </w:p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проведения конкурсов и аукционов по продаже объектов, находящихся в муниципальной собственности, с целью </w:t>
            </w:r>
            <w:proofErr w:type="gramStart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выявления фактов занижения стоимости указанных объектов</w:t>
            </w:r>
            <w:proofErr w:type="gramEnd"/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 и земельных отношений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1350"/>
        </w:trPr>
        <w:tc>
          <w:tcPr>
            <w:tcW w:w="720" w:type="dxa"/>
            <w:gridSpan w:val="2"/>
          </w:tcPr>
          <w:p w:rsidR="007F4871" w:rsidRPr="00C363E1" w:rsidRDefault="001777E4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 антикоррупционного анализа документов, связанных с предоставлением муниципальных гарантий юридическим лицам и индивидуальным предпринимателям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ежеквартально, в срок до  1 числа  квартала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1154"/>
        </w:trPr>
        <w:tc>
          <w:tcPr>
            <w:tcW w:w="720" w:type="dxa"/>
            <w:gridSpan w:val="2"/>
          </w:tcPr>
          <w:p w:rsidR="007F4871" w:rsidRPr="00C363E1" w:rsidRDefault="001777E4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br/>
              <w:t>и доступности информации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бюджетном процессе в           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муниципальном  образовании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1154"/>
        </w:trPr>
        <w:tc>
          <w:tcPr>
            <w:tcW w:w="720" w:type="dxa"/>
            <w:gridSpan w:val="2"/>
          </w:tcPr>
          <w:p w:rsidR="007F4871" w:rsidRPr="00C363E1" w:rsidRDefault="001777E4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информации о местах в детских дошкольных образовательных учреждениях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системный администратор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1154"/>
        </w:trPr>
        <w:tc>
          <w:tcPr>
            <w:tcW w:w="720" w:type="dxa"/>
            <w:gridSpan w:val="2"/>
          </w:tcPr>
          <w:p w:rsidR="007F4871" w:rsidRPr="00C363E1" w:rsidRDefault="001777E4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Обеспечение гласности, предварительного и последующего контроля по выделенным средствам при реализации мероприятий оказания государственной поддержки сельхозпредприятий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1154"/>
        </w:trPr>
        <w:tc>
          <w:tcPr>
            <w:tcW w:w="720" w:type="dxa"/>
            <w:gridSpan w:val="2"/>
          </w:tcPr>
          <w:p w:rsidR="007F4871" w:rsidRPr="00C363E1" w:rsidRDefault="001777E4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7F4871" w:rsidRPr="00C363E1" w:rsidRDefault="007F4871" w:rsidP="001352BE">
            <w:pPr>
              <w:keepNext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63E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 целях решения задач формирования антикоррупционного мировоззрения, повышения уровня правосознания и правовой культуры проведение  информационной работы с учениками  старших классов учебных заведений.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620" w:type="dxa"/>
          </w:tcPr>
          <w:p w:rsidR="007F4871" w:rsidRPr="00C363E1" w:rsidRDefault="00C363E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в течение 2019</w:t>
            </w:r>
            <w:r w:rsidR="007F4871"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1154"/>
        </w:trPr>
        <w:tc>
          <w:tcPr>
            <w:tcW w:w="720" w:type="dxa"/>
            <w:gridSpan w:val="2"/>
          </w:tcPr>
          <w:p w:rsidR="007F4871" w:rsidRPr="00C363E1" w:rsidRDefault="001777E4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a6"/>
              <w:jc w:val="both"/>
            </w:pPr>
            <w:r w:rsidRPr="00C363E1">
              <w:t>Организовать рассмотрение жалоб и обращений физических и юридических лиц с точки зрения наличия сведений о фактах коррупции, для организации проверки таких фактов в деятельности органов администрации муниципального района, муниципальных учреждений и предприятий.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отдел  кадров, муниципальной службы и организационной работы 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923"/>
        </w:trPr>
        <w:tc>
          <w:tcPr>
            <w:tcW w:w="720" w:type="dxa"/>
            <w:gridSpan w:val="2"/>
          </w:tcPr>
          <w:p w:rsidR="007F4871" w:rsidRPr="00C363E1" w:rsidRDefault="001777E4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7F4871" w:rsidRPr="00C363E1" w:rsidRDefault="007F4871" w:rsidP="001352BE">
            <w:pPr>
              <w:keepNext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63E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проведение антикоррупционной экспертизы нормативных правовых актов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240"/>
        </w:trPr>
        <w:tc>
          <w:tcPr>
            <w:tcW w:w="9844" w:type="dxa"/>
            <w:gridSpan w:val="6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</w:t>
            </w:r>
            <w:r w:rsidRPr="00C363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C3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Меры по повышению профессионального уровня юридических кадров и правовому просвещению на территории </w:t>
            </w:r>
            <w:proofErr w:type="spellStart"/>
            <w:r w:rsidRPr="00C3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Боготольского</w:t>
            </w:r>
            <w:proofErr w:type="spellEnd"/>
            <w:r w:rsidRPr="00C3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7F4871" w:rsidRPr="00C363E1" w:rsidRDefault="007F4871" w:rsidP="001352BE">
            <w:pPr>
              <w:pStyle w:val="ConsPlusCell"/>
              <w:widowControl/>
              <w:tabs>
                <w:tab w:val="left" w:pos="224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1320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муниципальных служащих, осуществляющих проведение экспертизы нормативных правовых актов и их проектов на </w:t>
            </w:r>
            <w:proofErr w:type="spellStart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, в мероприятиях по профессиональной подготовке и повышению квалификации, организуемых в отделе по подготовке государственных и муниципальных служащих управления кадров и государственной службы Губернатора края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отдел  кадров, муниципальной службы и организационной работы 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1200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Размещать на сайте администрации </w:t>
            </w:r>
            <w:proofErr w:type="spellStart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информацию в разделе «Противодействие коррупции»</w:t>
            </w:r>
          </w:p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муниципальной службы и организационной работы 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1200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Направить на повышение квалификации ответственного работника по реализации  Федерального закона от 05.04.2013 № 44-ФЗ «О контрактной системе в сфере закупок товаров, работ, услуг для</w:t>
            </w:r>
            <w:r w:rsidRPr="00C363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государственных и муниципальных нужд» 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отдел  кадров, муниципальной службы и организационной работы 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1680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Анализ работы «телефонов доверия» по приему обращений  граждан о злоупотреблениях  должностных лиц, результатов проверку указанных сообщений, оповещение населения  об их работе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отдел  кадров, муниципальной службы и организационной работы 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756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средствах массовой информации публикаций с разъяснениями порядка обращений с информацией о фактах  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вымогательства взяток 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должностными лицами, с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указанием телефонов   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br/>
              <w:t>правоохранительных  органов,  правовых последствий утаивания фактов передачи взяток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отдел  кадров, муниципальной службы и организационной работы 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847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 с   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представителями малого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среднего предпринимательства в 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br/>
              <w:t>целях обмена мнениями по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br/>
              <w:t>вопросам взаимоотношения власти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бизнеса, разработки 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согласованных мер по  обеспечению в рамках законодательства      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свободы экономической 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деятельности, снижению              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административного давления 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отдел экономики и планирования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1080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.7 </w:t>
            </w: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газете публикаций о привлечении к ответственности  должностных лиц органов местного      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самоуправления и      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      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правонарушения, связанные с использованием служебного положения  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отдел  кадров, муниципальной службы и организационной работы 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постоянно по мере выявления таких фактов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240"/>
        </w:trPr>
        <w:tc>
          <w:tcPr>
            <w:tcW w:w="9844" w:type="dxa"/>
            <w:gridSpan w:val="6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C363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C3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363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Выявление и внедрение позитивного опыта организации работы по противодействию коррупции</w:t>
            </w:r>
          </w:p>
        </w:tc>
      </w:tr>
      <w:tr w:rsidR="007F4871" w:rsidRPr="00C363E1" w:rsidTr="001352BE">
        <w:trPr>
          <w:cantSplit/>
          <w:trHeight w:val="1320"/>
        </w:trPr>
        <w:tc>
          <w:tcPr>
            <w:tcW w:w="720" w:type="dxa"/>
            <w:gridSpan w:val="2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0" w:type="dxa"/>
          </w:tcPr>
          <w:p w:rsidR="007F4871" w:rsidRPr="00C363E1" w:rsidRDefault="007F4871" w:rsidP="001352BE">
            <w:pPr>
              <w:pStyle w:val="a7"/>
            </w:pPr>
            <w:r w:rsidRPr="00C363E1">
              <w:t xml:space="preserve">Изучение антикоррупционной деятельности муниципальных образований Красноярского края, субъектов Российской Федерации и международного опыта работы по противодействию коррупции. </w:t>
            </w:r>
          </w:p>
        </w:tc>
        <w:tc>
          <w:tcPr>
            <w:tcW w:w="198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отдел  кадров, муниципальной службы и организационной работы,</w:t>
            </w:r>
          </w:p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отдел </w:t>
            </w:r>
          </w:p>
        </w:tc>
        <w:tc>
          <w:tcPr>
            <w:tcW w:w="1620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4" w:type="dxa"/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1" w:rsidRPr="00C363E1" w:rsidTr="001352BE">
        <w:trPr>
          <w:cantSplit/>
          <w:trHeight w:val="13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71" w:rsidRPr="00C363E1" w:rsidRDefault="007F4871" w:rsidP="001352BE">
            <w:pPr>
              <w:pStyle w:val="a7"/>
              <w:jc w:val="both"/>
            </w:pPr>
            <w:r w:rsidRPr="00C363E1">
              <w:t xml:space="preserve">Рассмотрение на заседаниях Комиссии положительного опыта организации  муниципальными образованиями Красноярского края, субъектами Российской Федерации работы по противодействию коррупции,  внедрение его в практику.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межведомственная антикоррупционная комиссия</w:t>
            </w:r>
          </w:p>
          <w:p w:rsidR="007F4871" w:rsidRPr="00C363E1" w:rsidRDefault="007F4871" w:rsidP="001352B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71" w:rsidRPr="00C363E1" w:rsidRDefault="007F4871" w:rsidP="00135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871" w:rsidRPr="00C363E1" w:rsidRDefault="007F4871" w:rsidP="007F48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4871" w:rsidRPr="00C363E1" w:rsidRDefault="007F4871" w:rsidP="007F48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871" w:rsidRPr="00C363E1" w:rsidRDefault="007F4871" w:rsidP="007F4871">
      <w:pPr>
        <w:rPr>
          <w:sz w:val="24"/>
          <w:szCs w:val="24"/>
        </w:rPr>
      </w:pPr>
    </w:p>
    <w:p w:rsidR="007F4871" w:rsidRPr="00C363E1" w:rsidRDefault="007F4871" w:rsidP="007F4871">
      <w:pPr>
        <w:rPr>
          <w:sz w:val="24"/>
          <w:szCs w:val="24"/>
        </w:rPr>
      </w:pPr>
    </w:p>
    <w:p w:rsidR="007F4871" w:rsidRPr="00C363E1" w:rsidRDefault="007F4871" w:rsidP="007F4871">
      <w:pPr>
        <w:rPr>
          <w:sz w:val="24"/>
          <w:szCs w:val="24"/>
        </w:rPr>
      </w:pPr>
    </w:p>
    <w:p w:rsidR="007F4871" w:rsidRPr="00C363E1" w:rsidRDefault="007F4871" w:rsidP="007F4871">
      <w:pPr>
        <w:rPr>
          <w:sz w:val="24"/>
          <w:szCs w:val="24"/>
        </w:rPr>
      </w:pPr>
    </w:p>
    <w:p w:rsidR="007F4871" w:rsidRPr="00C363E1" w:rsidRDefault="007F4871" w:rsidP="007F4871">
      <w:pPr>
        <w:rPr>
          <w:sz w:val="24"/>
          <w:szCs w:val="24"/>
        </w:rPr>
      </w:pPr>
    </w:p>
    <w:p w:rsidR="007F4871" w:rsidRPr="00C363E1" w:rsidRDefault="007F4871" w:rsidP="007F4871">
      <w:pPr>
        <w:rPr>
          <w:sz w:val="24"/>
          <w:szCs w:val="24"/>
        </w:rPr>
      </w:pPr>
    </w:p>
    <w:p w:rsidR="007F4871" w:rsidRPr="00C363E1" w:rsidRDefault="007F4871" w:rsidP="007F4871">
      <w:pPr>
        <w:rPr>
          <w:sz w:val="24"/>
          <w:szCs w:val="24"/>
        </w:rPr>
      </w:pPr>
    </w:p>
    <w:sectPr w:rsidR="007F4871" w:rsidRPr="00C3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A0"/>
    <w:rsid w:val="00035839"/>
    <w:rsid w:val="00157650"/>
    <w:rsid w:val="001777E4"/>
    <w:rsid w:val="002935A0"/>
    <w:rsid w:val="0036540D"/>
    <w:rsid w:val="0041093D"/>
    <w:rsid w:val="004A6423"/>
    <w:rsid w:val="007A6BD7"/>
    <w:rsid w:val="007F4871"/>
    <w:rsid w:val="00854F28"/>
    <w:rsid w:val="0089647F"/>
    <w:rsid w:val="00976DA2"/>
    <w:rsid w:val="00AA33C7"/>
    <w:rsid w:val="00AE0931"/>
    <w:rsid w:val="00C32842"/>
    <w:rsid w:val="00C363E1"/>
    <w:rsid w:val="00D0050F"/>
    <w:rsid w:val="00D42DA0"/>
    <w:rsid w:val="00DC6179"/>
    <w:rsid w:val="00E04DF8"/>
    <w:rsid w:val="00E647FA"/>
    <w:rsid w:val="00F316F8"/>
    <w:rsid w:val="00F3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87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4871"/>
    <w:pPr>
      <w:ind w:left="720"/>
      <w:contextualSpacing/>
    </w:pPr>
  </w:style>
  <w:style w:type="paragraph" w:customStyle="1" w:styleId="ConsPlusTitle">
    <w:name w:val="ConsPlusTitle"/>
    <w:rsid w:val="007F4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qFormat/>
    <w:rsid w:val="007F4871"/>
    <w:rPr>
      <w:b/>
      <w:bCs/>
    </w:rPr>
  </w:style>
  <w:style w:type="paragraph" w:customStyle="1" w:styleId="ConsPlusNormal">
    <w:name w:val="ConsPlusNormal"/>
    <w:rsid w:val="007F48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F487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7F487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7">
    <w:name w:val="Normal (Web)"/>
    <w:basedOn w:val="a"/>
    <w:rsid w:val="007F4871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87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4871"/>
    <w:pPr>
      <w:ind w:left="720"/>
      <w:contextualSpacing/>
    </w:pPr>
  </w:style>
  <w:style w:type="paragraph" w:customStyle="1" w:styleId="ConsPlusTitle">
    <w:name w:val="ConsPlusTitle"/>
    <w:rsid w:val="007F4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qFormat/>
    <w:rsid w:val="007F4871"/>
    <w:rPr>
      <w:b/>
      <w:bCs/>
    </w:rPr>
  </w:style>
  <w:style w:type="paragraph" w:customStyle="1" w:styleId="ConsPlusNormal">
    <w:name w:val="ConsPlusNormal"/>
    <w:rsid w:val="007F48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F487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7F487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7">
    <w:name w:val="Normal (Web)"/>
    <w:basedOn w:val="a"/>
    <w:rsid w:val="007F4871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FF04-3673-4348-9466-5ECC5925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Правовик</dc:creator>
  <cp:keywords/>
  <dc:description/>
  <cp:lastModifiedBy>Кадровик</cp:lastModifiedBy>
  <cp:revision>10</cp:revision>
  <cp:lastPrinted>2019-01-23T02:59:00Z</cp:lastPrinted>
  <dcterms:created xsi:type="dcterms:W3CDTF">2018-12-13T01:40:00Z</dcterms:created>
  <dcterms:modified xsi:type="dcterms:W3CDTF">2019-01-23T05:05:00Z</dcterms:modified>
</cp:coreProperties>
</file>